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3A" w:rsidRDefault="0026423A" w:rsidP="0026423A">
      <w:pPr>
        <w:spacing w:line="360" w:lineRule="auto"/>
        <w:ind w:right="1985"/>
        <w:rPr>
          <w:rFonts w:asciiTheme="minorBidi" w:hAnsiTheme="minorBidi" w:cstheme="minorBidi"/>
          <w:b/>
          <w:sz w:val="36"/>
        </w:rPr>
      </w:pPr>
      <w:r>
        <w:rPr>
          <w:rFonts w:asciiTheme="minorBidi" w:hAnsiTheme="minorBidi" w:cstheme="minorBidi"/>
          <w:b/>
          <w:bCs/>
          <w:sz w:val="36"/>
          <w:lang w:val="es-ES"/>
        </w:rPr>
        <w:t>LIQUI MOLY se convierte en patrocinador principal del Torneo de los Cuatro Trampolines</w:t>
      </w:r>
    </w:p>
    <w:p w:rsidR="0026423A" w:rsidRDefault="0026423A" w:rsidP="0026423A">
      <w:pPr>
        <w:spacing w:line="360" w:lineRule="auto"/>
        <w:ind w:right="1985"/>
        <w:rPr>
          <w:rFonts w:asciiTheme="minorBidi" w:hAnsiTheme="minorBidi" w:cstheme="minorBidi"/>
          <w:sz w:val="28"/>
          <w:szCs w:val="28"/>
        </w:rPr>
      </w:pPr>
    </w:p>
    <w:p w:rsidR="0026423A" w:rsidRDefault="0026423A" w:rsidP="0026423A">
      <w:pPr>
        <w:spacing w:line="360" w:lineRule="auto"/>
        <w:ind w:right="1985"/>
        <w:rPr>
          <w:rFonts w:asciiTheme="minorBidi" w:hAnsiTheme="minorBidi" w:cstheme="minorBidi"/>
          <w:b/>
        </w:rPr>
      </w:pPr>
      <w:r>
        <w:rPr>
          <w:rFonts w:asciiTheme="minorBidi" w:hAnsiTheme="minorBidi" w:cstheme="minorBidi"/>
          <w:sz w:val="28"/>
          <w:lang w:val="es-ES"/>
        </w:rPr>
        <w:t>El fabricante de aceites apuesta por el efecto publicitario de las competiciones de salto de esquí</w:t>
      </w:r>
    </w:p>
    <w:p w:rsidR="0026423A" w:rsidRDefault="0026423A" w:rsidP="0026423A">
      <w:pPr>
        <w:spacing w:line="360" w:lineRule="auto"/>
        <w:ind w:right="1985"/>
        <w:jc w:val="both"/>
        <w:rPr>
          <w:rFonts w:asciiTheme="minorBidi" w:hAnsiTheme="minorBidi" w:cstheme="minorBidi"/>
          <w:b/>
        </w:rPr>
      </w:pPr>
    </w:p>
    <w:p w:rsidR="0026423A" w:rsidRDefault="0026423A" w:rsidP="0026423A">
      <w:pPr>
        <w:spacing w:after="240" w:line="360" w:lineRule="auto"/>
        <w:ind w:right="1985"/>
        <w:jc w:val="both"/>
        <w:rPr>
          <w:rFonts w:asciiTheme="minorBidi" w:hAnsiTheme="minorBidi" w:cstheme="minorBidi"/>
          <w:b/>
        </w:rPr>
      </w:pPr>
      <w:r>
        <w:rPr>
          <w:rFonts w:asciiTheme="minorBidi" w:hAnsiTheme="minorBidi" w:cstheme="minorBidi"/>
          <w:b/>
          <w:bCs/>
          <w:lang w:val="es-ES"/>
        </w:rPr>
        <w:t>Octubre de 2018 - El Torneo de los Cuatro Trampolines en Alemania y Austria es de las competiciones más importantes del salto de esquí.</w:t>
      </w:r>
      <w:r>
        <w:rPr>
          <w:rFonts w:asciiTheme="minorBidi" w:hAnsiTheme="minorBidi" w:cstheme="minorBidi"/>
          <w:lang w:val="es-ES"/>
        </w:rPr>
        <w:t xml:space="preserve"> </w:t>
      </w:r>
      <w:r>
        <w:rPr>
          <w:rFonts w:asciiTheme="minorBidi" w:hAnsiTheme="minorBidi" w:cstheme="minorBidi"/>
          <w:b/>
          <w:bCs/>
          <w:lang w:val="es-ES"/>
        </w:rPr>
        <w:t>LIQUI MOLY, el especialista alemán en aceites y lubricantes, vuelve de nuevo a la escena después de 2009/2010.</w:t>
      </w:r>
      <w:r>
        <w:rPr>
          <w:rFonts w:asciiTheme="minorBidi" w:hAnsiTheme="minorBidi" w:cstheme="minorBidi"/>
          <w:lang w:val="es-ES"/>
        </w:rPr>
        <w:t xml:space="preserve"> </w:t>
      </w:r>
      <w:r>
        <w:rPr>
          <w:rFonts w:asciiTheme="minorBidi" w:hAnsiTheme="minorBidi" w:cstheme="minorBidi"/>
          <w:b/>
          <w:bCs/>
          <w:lang w:val="es-ES"/>
        </w:rPr>
        <w:t>"Como patrocinador oficial principal nos aseguramos una fuerte presencia mediática", afirma Peter Baumann, director de marketing en LIQUI MOLY.</w:t>
      </w:r>
      <w:r>
        <w:rPr>
          <w:rFonts w:asciiTheme="minorBidi" w:hAnsiTheme="minorBidi" w:cstheme="minorBidi"/>
          <w:lang w:val="es-ES"/>
        </w:rPr>
        <w:t xml:space="preserve"> </w:t>
      </w:r>
    </w:p>
    <w:p w:rsidR="0026423A" w:rsidRDefault="0026423A" w:rsidP="0026423A">
      <w:pPr>
        <w:spacing w:after="240" w:line="360" w:lineRule="auto"/>
        <w:ind w:right="1985"/>
        <w:jc w:val="both"/>
        <w:rPr>
          <w:rFonts w:asciiTheme="minorBidi" w:hAnsiTheme="minorBidi" w:cstheme="minorBidi"/>
        </w:rPr>
      </w:pPr>
      <w:r>
        <w:rPr>
          <w:rFonts w:asciiTheme="minorBidi" w:hAnsiTheme="minorBidi" w:cstheme="minorBidi"/>
          <w:lang w:val="es-ES"/>
        </w:rPr>
        <w:t xml:space="preserve">El logotipo de LIQUI MOLY no sólo se verá en las bandas laterales, sino también en la zona de calentamiento, en la salida y en los paneles de prensa. Además, la marca también aparece en las comunicaciones del organizador previas al evento. "Con ello ganamos mucho en visibilidad para la marca, no sólo en Alemania, sino en todo el mundo", en palabras de Salvatore Coniglio, director de exportación en LIQUI MOLY. Durante la presente y la próxima temporada, LIQUI MOLY será el patrocinador principal del pretigioso Torneo de los Cuatro Trampolines e invierte para ello una cifra millonaria. </w:t>
      </w:r>
    </w:p>
    <w:p w:rsidR="0026423A" w:rsidRDefault="0026423A" w:rsidP="0026423A">
      <w:pPr>
        <w:spacing w:after="240" w:line="360" w:lineRule="auto"/>
        <w:ind w:right="1985"/>
        <w:jc w:val="both"/>
        <w:rPr>
          <w:rFonts w:asciiTheme="minorBidi" w:hAnsiTheme="minorBidi" w:cstheme="minorBidi"/>
        </w:rPr>
      </w:pPr>
      <w:r>
        <w:rPr>
          <w:rFonts w:asciiTheme="minorBidi" w:hAnsiTheme="minorBidi" w:cstheme="minorBidi"/>
          <w:lang w:val="es-ES"/>
        </w:rPr>
        <w:t xml:space="preserve">Este torneo no es el único gran evento con la presencia de LIQUI MOLY. La marca se podrá ver en el Campeonato Mundial de Combinada nórdica y en el Campeonato del Mundo de Hockey hielo de Eslovaquia. Además, LIQUI MOLY estará presente en muchas otras competiciones. Al seleccionar las competiciones, la empresa prestó especial atención a que el paquete integral </w:t>
      </w:r>
      <w:r>
        <w:rPr>
          <w:rFonts w:asciiTheme="minorBidi" w:hAnsiTheme="minorBidi" w:cstheme="minorBidi"/>
          <w:lang w:val="es-ES"/>
        </w:rPr>
        <w:lastRenderedPageBreak/>
        <w:t>funcionara en todo el mundo. Por esta razón, algunas disciplinas como Short Track, no muy popular en Alemania, pero sí en Asia, están entre ellas.</w:t>
      </w:r>
    </w:p>
    <w:p w:rsidR="00285D78" w:rsidRDefault="0026423A" w:rsidP="0026423A">
      <w:pPr>
        <w:spacing w:after="240" w:line="360" w:lineRule="auto"/>
        <w:ind w:right="1985"/>
        <w:jc w:val="both"/>
        <w:rPr>
          <w:rFonts w:asciiTheme="minorBidi" w:hAnsiTheme="minorBidi" w:cstheme="minorBidi"/>
          <w:lang w:val="es-ES"/>
        </w:rPr>
      </w:pPr>
      <w:r>
        <w:rPr>
          <w:rFonts w:asciiTheme="minorBidi" w:hAnsiTheme="minorBidi" w:cstheme="minorBidi"/>
          <w:lang w:val="es-ES"/>
        </w:rPr>
        <w:t>Para un fabricante de aceite, el deporte del motor es el área de patrocinio más lógico. Pero desde ya hace años, LIQUI MOLY participa activamente en el deporte de invierno. Con ello, la visibilidad de la marca se mantiene, a pesar de que la temporada del automovilismo haya acabado. "Es un estupendo complemento a nuestro gran compromiso con el mundo del automovilismo como en MotoGP", dice Günter Hiermaier, director gerente de LIQUI MOLY. El beneficio para los socios de LIQUI MOLY es doble: con el incremento de la oferta gracias a la presencia internacional de la marca durante todo el año, al igual que con las invitaciones a los eventos de deportes de invierno. Günter Hiermaier: "El deporte de invierno se ha convertido en pilar fundamental de nuestro marketing."</w:t>
      </w:r>
      <w:r w:rsidR="00B85331">
        <w:rPr>
          <w:rFonts w:asciiTheme="minorBidi" w:hAnsiTheme="minorBidi" w:cstheme="minorBidi"/>
          <w:lang w:val="es-ES"/>
        </w:rPr>
        <w:t xml:space="preserve"> </w:t>
      </w:r>
    </w:p>
    <w:p w:rsidR="0026423A" w:rsidRDefault="0026423A" w:rsidP="0026423A">
      <w:pPr>
        <w:spacing w:after="240" w:line="360" w:lineRule="auto"/>
        <w:ind w:right="1985"/>
        <w:jc w:val="both"/>
        <w:rPr>
          <w:rStyle w:val="Hyperlink"/>
          <w:rFonts w:asciiTheme="minorBidi" w:hAnsiTheme="minorBidi" w:cstheme="minorBidi"/>
          <w:lang w:val="en-US"/>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4758D8" w:rsidRPr="000324AF" w:rsidRDefault="004758D8" w:rsidP="004758D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lastRenderedPageBreak/>
        <w:t xml:space="preserve">LIQUI MOLY </w:t>
      </w:r>
      <w:proofErr w:type="spellStart"/>
      <w:r w:rsidRPr="000324AF">
        <w:rPr>
          <w:rFonts w:ascii="Arial" w:hAnsi="Arial" w:cs="Arial"/>
          <w:color w:val="000000"/>
          <w:lang w:val="it-IT"/>
        </w:rPr>
        <w:t>GmbH</w:t>
      </w:r>
      <w:proofErr w:type="spellEnd"/>
    </w:p>
    <w:p w:rsidR="004758D8" w:rsidRDefault="004758D8" w:rsidP="004758D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4758D8" w:rsidRPr="000324AF" w:rsidRDefault="004758D8" w:rsidP="004758D8">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CA6D47" w:rsidRPr="001F235A" w:rsidRDefault="00A87B0A" w:rsidP="004758D8">
      <w:pPr>
        <w:pStyle w:val="Textkrper"/>
        <w:keepNext/>
        <w:keepLines/>
        <w:tabs>
          <w:tab w:val="left" w:pos="6660"/>
          <w:tab w:val="left" w:pos="7020"/>
        </w:tabs>
        <w:spacing w:line="240" w:lineRule="auto"/>
        <w:jc w:val="left"/>
        <w:rPr>
          <w:rFonts w:ascii="Arial" w:hAnsi="Arial" w:cs="Arial"/>
          <w:lang w:val="en-GB"/>
        </w:rPr>
      </w:pPr>
      <w:hyperlink r:id="rId7" w:history="1">
        <w:r w:rsidR="004758D8" w:rsidRPr="00E36163">
          <w:rPr>
            <w:rStyle w:val="Hyperlink"/>
            <w:rFonts w:ascii="Arial" w:hAnsi="Arial" w:cs="Arial"/>
            <w:lang w:val="en-GB"/>
          </w:rPr>
          <w:t>peter.szarafinski@liqui-moly.de</w:t>
        </w:r>
      </w:hyperlink>
    </w:p>
    <w:sectPr w:rsidR="00CA6D47"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6423A"/>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758D8"/>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315EC"/>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16068"/>
    <w:rsid w:val="00626467"/>
    <w:rsid w:val="00634D21"/>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87B0A"/>
    <w:rsid w:val="00A937FF"/>
    <w:rsid w:val="00A93EBA"/>
    <w:rsid w:val="00AB79CF"/>
    <w:rsid w:val="00AC4796"/>
    <w:rsid w:val="00AD0065"/>
    <w:rsid w:val="00AE29B2"/>
    <w:rsid w:val="00B0607E"/>
    <w:rsid w:val="00B174C1"/>
    <w:rsid w:val="00B37E4C"/>
    <w:rsid w:val="00B40449"/>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264AB"/>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character" w:styleId="BesuchterHyperlink">
    <w:name w:val="FollowedHyperlink"/>
    <w:basedOn w:val="Absatz-Standardschriftart"/>
    <w:uiPriority w:val="99"/>
    <w:semiHidden/>
    <w:unhideWhenUsed/>
    <w:rsid w:val="00B37E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52340499">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2765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2018-10-19T08:23:00Z</dcterms:created>
  <dcterms:modified xsi:type="dcterms:W3CDTF">2018-10-19T08:23:00Z</dcterms:modified>
</cp:coreProperties>
</file>